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60" w:rsidRPr="00A23548" w:rsidRDefault="008F7660" w:rsidP="008F76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Assignment:  Missing Child Poster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 xml:space="preserve">Your job is to create a “Missing Child” poster for a child from your assigned country.  </w:t>
      </w:r>
      <w:r w:rsidRPr="005D63E3">
        <w:rPr>
          <w:sz w:val="24"/>
          <w:szCs w:val="24"/>
          <w:u w:val="single"/>
        </w:rPr>
        <w:t>Your missing child should resemble the circumstances that</w:t>
      </w:r>
      <w:r w:rsidR="004C166F" w:rsidRPr="005D63E3">
        <w:rPr>
          <w:sz w:val="24"/>
          <w:szCs w:val="24"/>
          <w:u w:val="single"/>
        </w:rPr>
        <w:t xml:space="preserve"> average</w:t>
      </w:r>
      <w:r w:rsidRPr="005D63E3">
        <w:rPr>
          <w:sz w:val="24"/>
          <w:szCs w:val="24"/>
          <w:u w:val="single"/>
        </w:rPr>
        <w:t xml:space="preserve"> children from that country</w:t>
      </w:r>
      <w:r w:rsidR="004C166F" w:rsidRPr="005D63E3">
        <w:rPr>
          <w:sz w:val="24"/>
          <w:szCs w:val="24"/>
          <w:u w:val="single"/>
        </w:rPr>
        <w:t xml:space="preserve"> are faced with on a daily basis.</w:t>
      </w:r>
      <w:r>
        <w:rPr>
          <w:sz w:val="24"/>
          <w:szCs w:val="24"/>
        </w:rPr>
        <w:t xml:space="preserve"> </w:t>
      </w:r>
      <w:r w:rsidR="004C166F">
        <w:rPr>
          <w:sz w:val="24"/>
          <w:szCs w:val="24"/>
        </w:rPr>
        <w:t>For example, we looked at kids in the Philippines</w:t>
      </w:r>
      <w:proofErr w:type="gramStart"/>
      <w:r w:rsidR="004C166F">
        <w:rPr>
          <w:sz w:val="24"/>
          <w:szCs w:val="24"/>
        </w:rPr>
        <w:t>,  who</w:t>
      </w:r>
      <w:proofErr w:type="gramEnd"/>
      <w:r w:rsidR="004C166F">
        <w:rPr>
          <w:sz w:val="24"/>
          <w:szCs w:val="24"/>
        </w:rPr>
        <w:t xml:space="preserve"> were diving in underwater gold mines.  If </w:t>
      </w:r>
      <w:proofErr w:type="spellStart"/>
      <w:proofErr w:type="gramStart"/>
      <w:r w:rsidR="004C166F">
        <w:rPr>
          <w:sz w:val="24"/>
          <w:szCs w:val="24"/>
        </w:rPr>
        <w:t>your</w:t>
      </w:r>
      <w:proofErr w:type="spellEnd"/>
      <w:proofErr w:type="gramEnd"/>
      <w:r w:rsidR="004C166F">
        <w:rPr>
          <w:sz w:val="24"/>
          <w:szCs w:val="24"/>
        </w:rPr>
        <w:t xml:space="preserve"> missing child is from the Philippines, that might be what they were doing when they went missing. </w:t>
      </w:r>
    </w:p>
    <w:p w:rsidR="008F7660" w:rsidRPr="008F7660" w:rsidRDefault="008F7660" w:rsidP="008F7660">
      <w:pPr>
        <w:rPr>
          <w:b/>
          <w:sz w:val="24"/>
          <w:szCs w:val="24"/>
        </w:rPr>
      </w:pPr>
      <w:r w:rsidRPr="008F7660">
        <w:rPr>
          <w:b/>
          <w:sz w:val="24"/>
          <w:szCs w:val="24"/>
        </w:rPr>
        <w:t xml:space="preserve">Requirements 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Poster must be one 8.5 X 11 page – no more, no less.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Must include photo</w:t>
      </w:r>
      <w:r w:rsidR="005D63E3">
        <w:rPr>
          <w:sz w:val="24"/>
          <w:szCs w:val="24"/>
        </w:rPr>
        <w:t xml:space="preserve"> or sketch</w:t>
      </w:r>
      <w:r>
        <w:rPr>
          <w:sz w:val="24"/>
          <w:szCs w:val="24"/>
        </w:rPr>
        <w:t xml:space="preserve"> – but no bigger than 2 X 3 inches.</w:t>
      </w:r>
    </w:p>
    <w:p w:rsidR="004C166F" w:rsidRDefault="004C166F" w:rsidP="008F7660">
      <w:pPr>
        <w:rPr>
          <w:sz w:val="24"/>
          <w:szCs w:val="24"/>
        </w:rPr>
      </w:pPr>
      <w:r>
        <w:rPr>
          <w:sz w:val="24"/>
          <w:szCs w:val="24"/>
        </w:rPr>
        <w:t>Child’s age</w:t>
      </w:r>
      <w:r w:rsidR="005D63E3">
        <w:rPr>
          <w:sz w:val="24"/>
          <w:szCs w:val="24"/>
        </w:rPr>
        <w:t xml:space="preserve"> – or estimated age</w:t>
      </w:r>
    </w:p>
    <w:p w:rsidR="004C166F" w:rsidRDefault="004C166F" w:rsidP="008F7660">
      <w:pPr>
        <w:rPr>
          <w:sz w:val="24"/>
          <w:szCs w:val="24"/>
        </w:rPr>
      </w:pPr>
      <w:r>
        <w:rPr>
          <w:sz w:val="24"/>
          <w:szCs w:val="24"/>
        </w:rPr>
        <w:t>Must include a description of what the child was doing when he/she disappeared</w:t>
      </w:r>
    </w:p>
    <w:p w:rsidR="004C166F" w:rsidRDefault="004C166F" w:rsidP="008F7660">
      <w:pPr>
        <w:rPr>
          <w:sz w:val="24"/>
          <w:szCs w:val="24"/>
        </w:rPr>
      </w:pPr>
      <w:r>
        <w:rPr>
          <w:sz w:val="24"/>
          <w:szCs w:val="24"/>
        </w:rPr>
        <w:t xml:space="preserve">Must include a description of the child’s family </w:t>
      </w:r>
    </w:p>
    <w:p w:rsidR="005D63E3" w:rsidRDefault="005D63E3" w:rsidP="008F7660">
      <w:pPr>
        <w:rPr>
          <w:sz w:val="24"/>
          <w:szCs w:val="24"/>
        </w:rPr>
      </w:pPr>
    </w:p>
    <w:p w:rsidR="005D63E3" w:rsidRPr="005D63E3" w:rsidRDefault="005D63E3" w:rsidP="008F7660">
      <w:pPr>
        <w:rPr>
          <w:b/>
          <w:sz w:val="24"/>
          <w:szCs w:val="24"/>
        </w:rPr>
      </w:pPr>
      <w:r w:rsidRPr="005D63E3">
        <w:rPr>
          <w:b/>
          <w:sz w:val="24"/>
          <w:szCs w:val="24"/>
        </w:rPr>
        <w:t>Optional items to include</w:t>
      </w:r>
    </w:p>
    <w:p w:rsidR="005D63E3" w:rsidRDefault="005D63E3" w:rsidP="008F7660">
      <w:pPr>
        <w:rPr>
          <w:sz w:val="24"/>
          <w:szCs w:val="24"/>
        </w:rPr>
      </w:pPr>
      <w:r>
        <w:rPr>
          <w:sz w:val="24"/>
          <w:szCs w:val="24"/>
        </w:rPr>
        <w:t>Does / did the child attend school</w:t>
      </w:r>
    </w:p>
    <w:p w:rsidR="005D63E3" w:rsidRDefault="005D63E3" w:rsidP="008F7660">
      <w:pPr>
        <w:rPr>
          <w:sz w:val="24"/>
          <w:szCs w:val="24"/>
        </w:rPr>
      </w:pPr>
      <w:r>
        <w:rPr>
          <w:sz w:val="24"/>
          <w:szCs w:val="24"/>
        </w:rPr>
        <w:t xml:space="preserve">What type of clothes was he/she </w:t>
      </w:r>
      <w:proofErr w:type="gramStart"/>
      <w:r>
        <w:rPr>
          <w:sz w:val="24"/>
          <w:szCs w:val="24"/>
        </w:rPr>
        <w:t>wearing</w:t>
      </w:r>
      <w:proofErr w:type="gramEnd"/>
    </w:p>
    <w:p w:rsidR="005D63E3" w:rsidRDefault="005D63E3" w:rsidP="008F7660">
      <w:pPr>
        <w:rPr>
          <w:sz w:val="24"/>
          <w:szCs w:val="24"/>
        </w:rPr>
      </w:pPr>
      <w:r>
        <w:rPr>
          <w:sz w:val="24"/>
          <w:szCs w:val="24"/>
        </w:rPr>
        <w:t>Possible health issues</w:t>
      </w:r>
    </w:p>
    <w:p w:rsidR="005D63E3" w:rsidRDefault="005D63E3" w:rsidP="008F7660">
      <w:pPr>
        <w:rPr>
          <w:sz w:val="24"/>
          <w:szCs w:val="24"/>
        </w:rPr>
      </w:pPr>
      <w:r>
        <w:rPr>
          <w:sz w:val="24"/>
          <w:szCs w:val="24"/>
        </w:rPr>
        <w:t xml:space="preserve">Is missing child possibly linked to some criminal </w:t>
      </w:r>
      <w:proofErr w:type="gramStart"/>
      <w:r>
        <w:rPr>
          <w:sz w:val="24"/>
          <w:szCs w:val="24"/>
        </w:rPr>
        <w:t>activity</w:t>
      </w:r>
      <w:proofErr w:type="gramEnd"/>
    </w:p>
    <w:p w:rsidR="000B600E" w:rsidRDefault="000B600E" w:rsidP="008F7660">
      <w:pPr>
        <w:rPr>
          <w:sz w:val="24"/>
          <w:szCs w:val="24"/>
        </w:rPr>
      </w:pPr>
      <w:r>
        <w:rPr>
          <w:sz w:val="24"/>
          <w:szCs w:val="24"/>
        </w:rPr>
        <w:t>Family circumstances</w:t>
      </w:r>
    </w:p>
    <w:p w:rsidR="005D63E3" w:rsidRDefault="005D63E3" w:rsidP="008F7660">
      <w:pPr>
        <w:rPr>
          <w:sz w:val="24"/>
          <w:szCs w:val="24"/>
        </w:rPr>
      </w:pPr>
    </w:p>
    <w:p w:rsidR="008F7660" w:rsidRPr="00A23548" w:rsidRDefault="008F7660" w:rsidP="008F766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A23548">
        <w:rPr>
          <w:rFonts w:eastAsia="Times New Roman" w:cs="Times New Roman"/>
          <w:b/>
          <w:sz w:val="24"/>
          <w:szCs w:val="24"/>
          <w:u w:val="single"/>
        </w:rPr>
        <w:t>Helpful Websites:</w:t>
      </w:r>
    </w:p>
    <w:p w:rsidR="008F7660" w:rsidRDefault="008F7660" w:rsidP="008F766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2050">
        <w:rPr>
          <w:rFonts w:eastAsia="Times New Roman" w:cs="Times New Roman"/>
          <w:sz w:val="24"/>
          <w:szCs w:val="24"/>
        </w:rPr>
        <w:t xml:space="preserve">CIA </w:t>
      </w:r>
      <w:proofErr w:type="spellStart"/>
      <w:r w:rsidRPr="00842050">
        <w:rPr>
          <w:rFonts w:eastAsia="Times New Roman" w:cs="Times New Roman"/>
          <w:sz w:val="24"/>
          <w:szCs w:val="24"/>
        </w:rPr>
        <w:t>Factbook</w:t>
      </w:r>
      <w:proofErr w:type="spellEnd"/>
      <w:r w:rsidRPr="00842050">
        <w:rPr>
          <w:rFonts w:eastAsia="Times New Roman" w:cs="Times New Roman"/>
          <w:sz w:val="24"/>
          <w:szCs w:val="24"/>
        </w:rPr>
        <w:t xml:space="preserve">      just </w:t>
      </w:r>
      <w:proofErr w:type="spellStart"/>
      <w:r w:rsidRPr="00842050">
        <w:rPr>
          <w:rFonts w:eastAsia="Times New Roman" w:cs="Times New Roman"/>
          <w:sz w:val="24"/>
          <w:szCs w:val="24"/>
        </w:rPr>
        <w:t>google</w:t>
      </w:r>
      <w:proofErr w:type="spellEnd"/>
      <w:r w:rsidRPr="00842050">
        <w:rPr>
          <w:rFonts w:eastAsia="Times New Roman" w:cs="Times New Roman"/>
          <w:sz w:val="24"/>
          <w:szCs w:val="24"/>
        </w:rPr>
        <w:t xml:space="preserve"> “CIA </w:t>
      </w:r>
      <w:proofErr w:type="spellStart"/>
      <w:r w:rsidRPr="00842050">
        <w:rPr>
          <w:rFonts w:eastAsia="Times New Roman" w:cs="Times New Roman"/>
          <w:sz w:val="24"/>
          <w:szCs w:val="24"/>
        </w:rPr>
        <w:t>Factbook</w:t>
      </w:r>
      <w:proofErr w:type="spellEnd"/>
      <w:r w:rsidRPr="00842050">
        <w:rPr>
          <w:rFonts w:eastAsia="Times New Roman" w:cs="Times New Roman"/>
          <w:sz w:val="24"/>
          <w:szCs w:val="24"/>
        </w:rPr>
        <w:t>”</w:t>
      </w:r>
    </w:p>
    <w:p w:rsidR="00C02062" w:rsidRDefault="00C02062" w:rsidP="008F766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C02062" w:rsidRPr="00842050" w:rsidRDefault="00C02062" w:rsidP="008F766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 days</w:t>
      </w:r>
      <w:proofErr w:type="gramStart"/>
      <w:r>
        <w:rPr>
          <w:rFonts w:eastAsia="Times New Roman" w:cs="Times New Roman"/>
          <w:sz w:val="24"/>
          <w:szCs w:val="24"/>
        </w:rPr>
        <w:t>:_</w:t>
      </w:r>
      <w:proofErr w:type="gramEnd"/>
      <w:r>
        <w:rPr>
          <w:rFonts w:eastAsia="Times New Roman" w:cs="Times New Roman"/>
          <w:sz w:val="24"/>
          <w:szCs w:val="24"/>
        </w:rPr>
        <w:t>______________________________________   Due: ________________________</w:t>
      </w: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  <w:r w:rsidRPr="00C02062">
        <w:rPr>
          <w:b/>
          <w:sz w:val="24"/>
          <w:szCs w:val="24"/>
        </w:rPr>
        <w:drawing>
          <wp:inline distT="0" distB="0" distL="0" distR="0">
            <wp:extent cx="4838700" cy="6267450"/>
            <wp:effectExtent l="19050" t="0" r="0" b="0"/>
            <wp:docPr id="2" name="Picture 1" descr="http://img.docstoccdn.com/thumb/orig/207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0764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C02062" w:rsidRDefault="00C02062" w:rsidP="008F7660">
      <w:pPr>
        <w:rPr>
          <w:b/>
          <w:sz w:val="24"/>
          <w:szCs w:val="24"/>
        </w:rPr>
      </w:pPr>
    </w:p>
    <w:p w:rsidR="008F7660" w:rsidRPr="00A23548" w:rsidRDefault="008F7660" w:rsidP="008F7660">
      <w:pPr>
        <w:rPr>
          <w:b/>
          <w:sz w:val="24"/>
          <w:szCs w:val="24"/>
        </w:rPr>
      </w:pPr>
      <w:r w:rsidRPr="00A23548">
        <w:rPr>
          <w:b/>
          <w:sz w:val="24"/>
          <w:szCs w:val="24"/>
        </w:rPr>
        <w:t>List of nations / Areas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1 - Syria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2 – Haiti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3 – US / Mexico Border region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–  Chicago’s</w:t>
      </w:r>
      <w:proofErr w:type="gramEnd"/>
      <w:r>
        <w:rPr>
          <w:sz w:val="24"/>
          <w:szCs w:val="24"/>
        </w:rPr>
        <w:t xml:space="preserve"> South Side 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5 – South America – you choose the country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6 – Rural United States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7 – Gaza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8 – West Bank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9 – North Korea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10 – South Korea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11 – Iraq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12 – Afghanistan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13 – Any nation in Europe – you pick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14 – Russia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15 – China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16 – Israel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17 – Egypt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18 – Mexico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19 – India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20 – Central Africa – you choose the country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21 – Cuba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22 – Puerto Rico</w:t>
      </w:r>
    </w:p>
    <w:p w:rsidR="008F7660" w:rsidRDefault="008F7660" w:rsidP="008F7660">
      <w:pPr>
        <w:rPr>
          <w:sz w:val="24"/>
          <w:szCs w:val="24"/>
        </w:rPr>
      </w:pPr>
      <w:r>
        <w:rPr>
          <w:sz w:val="24"/>
          <w:szCs w:val="24"/>
        </w:rPr>
        <w:t>23 - Guatemala</w:t>
      </w:r>
    </w:p>
    <w:p w:rsidR="008F7660" w:rsidRPr="00842050" w:rsidRDefault="008F7660" w:rsidP="008F7660">
      <w:pPr>
        <w:rPr>
          <w:sz w:val="24"/>
          <w:szCs w:val="24"/>
        </w:rPr>
      </w:pPr>
    </w:p>
    <w:p w:rsidR="00A3732A" w:rsidRDefault="00A3732A"/>
    <w:p w:rsidR="005D63E3" w:rsidRDefault="005D63E3"/>
    <w:sectPr w:rsidR="005D63E3" w:rsidSect="0084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660"/>
    <w:rsid w:val="000B600E"/>
    <w:rsid w:val="004C166F"/>
    <w:rsid w:val="005D63E3"/>
    <w:rsid w:val="008F7660"/>
    <w:rsid w:val="00A3732A"/>
    <w:rsid w:val="00C0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F766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F76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7660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3</cp:revision>
  <dcterms:created xsi:type="dcterms:W3CDTF">2014-11-19T20:04:00Z</dcterms:created>
  <dcterms:modified xsi:type="dcterms:W3CDTF">2014-11-19T20:43:00Z</dcterms:modified>
</cp:coreProperties>
</file>